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14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日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31至39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施工人员：14人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第三区屋面清理模具</w:t>
            </w:r>
            <w:r>
              <w:rPr>
                <w:rFonts w:hint="eastAsia"/>
                <w:sz w:val="30"/>
                <w:lang w:val="en-US" w:eastAsia="zh-CN"/>
              </w:rPr>
              <w:t>，基础浇水保养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第二区屋面</w:t>
            </w:r>
            <w:bookmarkStart w:id="0" w:name="_GoBack"/>
            <w:bookmarkEnd w:id="0"/>
            <w:r>
              <w:rPr>
                <w:rFonts w:hint="eastAsia"/>
                <w:sz w:val="30"/>
                <w:lang w:val="en-US" w:eastAsia="zh-CN"/>
              </w:rPr>
              <w:t>敷设防水卷材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第一区屋面逆变器安装</w:t>
            </w:r>
            <w:r>
              <w:rPr>
                <w:rFonts w:hint="eastAsia"/>
                <w:sz w:val="30"/>
                <w:lang w:val="en-US" w:eastAsia="zh-CN"/>
              </w:rPr>
              <w:t>，支架安装</w:t>
            </w:r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1YTcwOTc1ZDUxNTcwOGNiZjNiNTdiY2QzOTc1YTgifQ=="/>
  </w:docVars>
  <w:rsids>
    <w:rsidRoot w:val="00000000"/>
    <w:rsid w:val="012D34C5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B312C14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04A136E"/>
    <w:rsid w:val="411E0EF8"/>
    <w:rsid w:val="411F4E04"/>
    <w:rsid w:val="43053867"/>
    <w:rsid w:val="433F13C8"/>
    <w:rsid w:val="43B03D53"/>
    <w:rsid w:val="4484040E"/>
    <w:rsid w:val="44B77C43"/>
    <w:rsid w:val="45043C40"/>
    <w:rsid w:val="468B6BC5"/>
    <w:rsid w:val="4700245A"/>
    <w:rsid w:val="4730511B"/>
    <w:rsid w:val="4847079D"/>
    <w:rsid w:val="48890C69"/>
    <w:rsid w:val="49FC5E63"/>
    <w:rsid w:val="4A305C75"/>
    <w:rsid w:val="4ABB648F"/>
    <w:rsid w:val="4B4749C8"/>
    <w:rsid w:val="4CF500E6"/>
    <w:rsid w:val="4D15780D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BC0728E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237037F"/>
    <w:rsid w:val="73094BE3"/>
    <w:rsid w:val="731A339D"/>
    <w:rsid w:val="7401791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102</TotalTime>
  <ScaleCrop>false</ScaleCrop>
  <LinksUpToDate>false</LinksUpToDate>
  <CharactersWithSpaces>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2022-08-20T06:51:30Z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27EE158AD1C9451CB9FB2FD4D0C81C53</vt:lpwstr>
  </property>
</Properties>
</file>