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1、巡视检查南泗乡高岭村（户主罗德得）现场施工情况；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2、对城厢镇平安村（户主周秀）施工现场进行安全检查；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3、对正龙乡东阳村（户主肖金昌）施工现场进行安全检查；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4、巡视检查南泗乡王了村（户主韦燕）现场支架安装情况。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巡视检查过程中发现南泗乡王了村（户主韦燕）现场支架安装仍存在斜梁弯曲变形、螺栓未紧固等问题，南泗乡高岭村（户主罗德得）组件安装角度不符合设计图纸要求（设计图纸要求12度，现场实测13.60度）。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经对现场安全检查过程中发现城厢镇平安村（户主周秀）施工现场脚手架未挂验收牌、正龙乡东阳村（户主肖金昌）施工现场组件堆放不规范等问题。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巡检过程中发现的问题，我监理部已多次以口头通知、收工会、监理通知单等形式要求施工单位整改落实，至今仍未落实到位。对此，我监理部现要求施工单位限期整改，若此类问题再次发生，我监理部将根据工程建设管理制度相关条例进行经济考核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南泗乡高龄村（户主罗德得）光伏线缆敷设、接线，施工人员3人；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城厢镇平安村（户主周秀）立柱安装，施工人员4人；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3、南泗乡王了村（户主韦燕）组件安装，施工人员3人；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4、城厢镇林村（户主韦凤英）组件安装，施工人员4人；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5、正龙乡东阳村（户主肖金昌）支架安装，施工人员4人；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6、大湾乡老塘步村（户主左志完）组件安装，施工人员4人；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7、大湾乡夏至村（户主何中秋）支架安装，施工人员3人。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南泗乡高岭村（户主罗德得）支架安装完成、组件安装完成；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37FD7C6"/>
    <w:multiLevelType w:val="singleLevel"/>
    <w:tmpl w:val="137FD7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6490761"/>
    <w:rsid w:val="07A90A66"/>
    <w:rsid w:val="0ADD1DAC"/>
    <w:rsid w:val="0AE7717F"/>
    <w:rsid w:val="0B361724"/>
    <w:rsid w:val="0C966A11"/>
    <w:rsid w:val="0CB11F5E"/>
    <w:rsid w:val="0D94373C"/>
    <w:rsid w:val="0F397F30"/>
    <w:rsid w:val="0FDC19E8"/>
    <w:rsid w:val="10414F49"/>
    <w:rsid w:val="10B94D30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CFF4377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2E4720A"/>
    <w:rsid w:val="342B2CCC"/>
    <w:rsid w:val="34EE6998"/>
    <w:rsid w:val="35650989"/>
    <w:rsid w:val="35683252"/>
    <w:rsid w:val="3700570C"/>
    <w:rsid w:val="3AB00D43"/>
    <w:rsid w:val="3E42354D"/>
    <w:rsid w:val="3FA97A44"/>
    <w:rsid w:val="40E37C31"/>
    <w:rsid w:val="413844A0"/>
    <w:rsid w:val="41517290"/>
    <w:rsid w:val="41BE5403"/>
    <w:rsid w:val="45290362"/>
    <w:rsid w:val="464D40F1"/>
    <w:rsid w:val="4AE90539"/>
    <w:rsid w:val="4EC72940"/>
    <w:rsid w:val="4F151280"/>
    <w:rsid w:val="549C1251"/>
    <w:rsid w:val="5684070C"/>
    <w:rsid w:val="56913C93"/>
    <w:rsid w:val="57C40D8F"/>
    <w:rsid w:val="5A737E20"/>
    <w:rsid w:val="5AF9642F"/>
    <w:rsid w:val="5B243149"/>
    <w:rsid w:val="5DC0337C"/>
    <w:rsid w:val="5DF70222"/>
    <w:rsid w:val="5EED14CE"/>
    <w:rsid w:val="61DD507C"/>
    <w:rsid w:val="627362F1"/>
    <w:rsid w:val="62F977B5"/>
    <w:rsid w:val="6326234C"/>
    <w:rsid w:val="643D6C89"/>
    <w:rsid w:val="68ED5336"/>
    <w:rsid w:val="6AC659D4"/>
    <w:rsid w:val="6ADC731B"/>
    <w:rsid w:val="6B0C1EB5"/>
    <w:rsid w:val="6B7B6B12"/>
    <w:rsid w:val="6BEB3DE1"/>
    <w:rsid w:val="6C24541E"/>
    <w:rsid w:val="6C545092"/>
    <w:rsid w:val="6DDA2720"/>
    <w:rsid w:val="6E076DA5"/>
    <w:rsid w:val="6E6E30FA"/>
    <w:rsid w:val="6EC922AC"/>
    <w:rsid w:val="6F6A2F8B"/>
    <w:rsid w:val="707E0FD3"/>
    <w:rsid w:val="70875065"/>
    <w:rsid w:val="70F104FE"/>
    <w:rsid w:val="72DE3E3D"/>
    <w:rsid w:val="7328015F"/>
    <w:rsid w:val="7391014B"/>
    <w:rsid w:val="749419AF"/>
    <w:rsid w:val="74AB66DC"/>
    <w:rsid w:val="74BF26B0"/>
    <w:rsid w:val="74D22844"/>
    <w:rsid w:val="75591C90"/>
    <w:rsid w:val="768673E5"/>
    <w:rsid w:val="7AF50FDA"/>
    <w:rsid w:val="7B3858CC"/>
    <w:rsid w:val="7BB75966"/>
    <w:rsid w:val="7D733B0F"/>
    <w:rsid w:val="7D89267D"/>
    <w:rsid w:val="7DB61A70"/>
    <w:rsid w:val="7E572306"/>
    <w:rsid w:val="7EE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1238</Words>
  <Characters>1403</Characters>
  <Lines>2</Lines>
  <Paragraphs>1</Paragraphs>
  <TotalTime>171</TotalTime>
  <ScaleCrop>false</ScaleCrop>
  <LinksUpToDate>false</LinksUpToDate>
  <CharactersWithSpaces>1490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2023-08-20T10:37:20Z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